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A3FF" w14:textId="77777777" w:rsidR="00E24CEC" w:rsidRPr="00910E23" w:rsidRDefault="00E24CEC" w:rsidP="00E24CEC">
      <w:pPr>
        <w:spacing w:line="240" w:lineRule="auto"/>
        <w:rPr>
          <w:sz w:val="24"/>
          <w:szCs w:val="24"/>
        </w:rPr>
      </w:pPr>
      <w:r w:rsidRPr="00910E23">
        <w:rPr>
          <w:sz w:val="24"/>
          <w:szCs w:val="24"/>
        </w:rPr>
        <w:t>PEREZ Vincent</w:t>
      </w:r>
      <w:r w:rsidRPr="00910E23">
        <w:rPr>
          <w:sz w:val="24"/>
          <w:szCs w:val="24"/>
        </w:rPr>
        <w:br/>
        <w:t>Né le 13/05/1997 à TOULOUSE</w:t>
      </w:r>
      <w:r w:rsidRPr="00910E23">
        <w:rPr>
          <w:sz w:val="24"/>
          <w:szCs w:val="24"/>
        </w:rPr>
        <w:br/>
      </w:r>
      <w:r w:rsidR="00910E23" w:rsidRPr="00910E23">
        <w:rPr>
          <w:sz w:val="24"/>
          <w:szCs w:val="24"/>
        </w:rPr>
        <w:t xml:space="preserve">11 TER rue CHARLAS </w:t>
      </w:r>
      <w:r w:rsidR="00910E23" w:rsidRPr="00910E23">
        <w:rPr>
          <w:sz w:val="24"/>
          <w:szCs w:val="24"/>
        </w:rPr>
        <w:br/>
        <w:t>31830 PLAISANCE du TOUCH</w:t>
      </w:r>
      <w:r w:rsidRPr="00910E23">
        <w:rPr>
          <w:sz w:val="24"/>
          <w:szCs w:val="24"/>
        </w:rPr>
        <w:br/>
        <w:t>05.62.48.23.38</w:t>
      </w:r>
      <w:r w:rsidRPr="00910E23">
        <w:rPr>
          <w:sz w:val="24"/>
          <w:szCs w:val="24"/>
        </w:rPr>
        <w:br/>
        <w:t>07.86.16.73.80</w:t>
      </w:r>
      <w:bookmarkStart w:id="0" w:name="_GoBack"/>
      <w:bookmarkEnd w:id="0"/>
      <w:r w:rsidRPr="00910E23">
        <w:rPr>
          <w:sz w:val="24"/>
          <w:szCs w:val="24"/>
        </w:rPr>
        <w:br/>
      </w:r>
      <w:hyperlink r:id="rId5" w:history="1">
        <w:r w:rsidRPr="00910E23">
          <w:rPr>
            <w:rStyle w:val="Hyperlink"/>
            <w:sz w:val="24"/>
            <w:szCs w:val="24"/>
          </w:rPr>
          <w:t>vincent.perez@outlook.fr</w:t>
        </w:r>
      </w:hyperlink>
      <w:r w:rsidRPr="00910E23">
        <w:rPr>
          <w:sz w:val="24"/>
          <w:szCs w:val="24"/>
        </w:rPr>
        <w:br/>
        <w:t>Permis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4CEC" w14:paraId="6FF03AFA" w14:textId="77777777" w:rsidTr="00E24CEC">
        <w:tc>
          <w:tcPr>
            <w:tcW w:w="9212" w:type="dxa"/>
          </w:tcPr>
          <w:p w14:paraId="4F0E3ABD" w14:textId="77777777" w:rsidR="00E24CEC" w:rsidRPr="00E24CEC" w:rsidRDefault="00E24CEC" w:rsidP="00E24CEC">
            <w:pPr>
              <w:jc w:val="center"/>
              <w:rPr>
                <w:b/>
                <w:sz w:val="24"/>
                <w:szCs w:val="24"/>
              </w:rPr>
            </w:pPr>
            <w:r w:rsidRPr="00E24CEC">
              <w:rPr>
                <w:b/>
                <w:sz w:val="24"/>
                <w:szCs w:val="24"/>
              </w:rPr>
              <w:t>STAGES</w:t>
            </w:r>
          </w:p>
        </w:tc>
      </w:tr>
    </w:tbl>
    <w:p w14:paraId="6E136C3F" w14:textId="77777777" w:rsidR="00910E23" w:rsidRDefault="00910E23" w:rsidP="00E24CEC">
      <w:pPr>
        <w:spacing w:line="240" w:lineRule="auto"/>
        <w:rPr>
          <w:sz w:val="24"/>
          <w:szCs w:val="24"/>
        </w:rPr>
      </w:pPr>
    </w:p>
    <w:p w14:paraId="7A2CAE96" w14:textId="77777777" w:rsidR="00910E23" w:rsidRDefault="00910E23" w:rsidP="00E24CEC">
      <w:pPr>
        <w:spacing w:line="240" w:lineRule="auto"/>
        <w:rPr>
          <w:sz w:val="24"/>
          <w:szCs w:val="24"/>
        </w:rPr>
      </w:pPr>
      <w:r w:rsidRPr="00910E23">
        <w:rPr>
          <w:sz w:val="24"/>
          <w:szCs w:val="24"/>
          <w:u w:val="single"/>
        </w:rPr>
        <w:t>Janvier 2016 </w:t>
      </w:r>
      <w:r>
        <w:rPr>
          <w:sz w:val="24"/>
          <w:szCs w:val="24"/>
        </w:rPr>
        <w:t>: RENAULT ADREA à Agen</w:t>
      </w:r>
      <w:r>
        <w:rPr>
          <w:sz w:val="24"/>
          <w:szCs w:val="24"/>
        </w:rPr>
        <w:br/>
        <w:t xml:space="preserve">Accueil clientèle, recherche des besoins, négociation. </w:t>
      </w:r>
    </w:p>
    <w:p w14:paraId="1F329A85" w14:textId="77777777" w:rsidR="00575810" w:rsidRDefault="00910E23" w:rsidP="00E24CEC">
      <w:pPr>
        <w:spacing w:line="240" w:lineRule="auto"/>
        <w:rPr>
          <w:sz w:val="24"/>
          <w:szCs w:val="24"/>
        </w:rPr>
      </w:pPr>
      <w:r w:rsidRPr="00910E23">
        <w:rPr>
          <w:sz w:val="24"/>
          <w:szCs w:val="24"/>
          <w:u w:val="single"/>
        </w:rPr>
        <w:t>Novembre-Décembre 2015 </w:t>
      </w:r>
      <w:r>
        <w:rPr>
          <w:sz w:val="24"/>
          <w:szCs w:val="24"/>
        </w:rPr>
        <w:t>: Sud Automobile FIAT</w:t>
      </w:r>
      <w:r>
        <w:rPr>
          <w:sz w:val="24"/>
          <w:szCs w:val="24"/>
        </w:rPr>
        <w:br/>
        <w:t>Relances téléphoniques, opération de prospection, présentation de véhicule en hall, relation clientèle.</w:t>
      </w:r>
      <w:r>
        <w:rPr>
          <w:sz w:val="24"/>
          <w:szCs w:val="24"/>
        </w:rPr>
        <w:br/>
      </w:r>
      <w:r w:rsidR="007F0CB0">
        <w:rPr>
          <w:sz w:val="24"/>
          <w:szCs w:val="24"/>
        </w:rPr>
        <w:br/>
      </w:r>
      <w:r w:rsidR="007F0CB0" w:rsidRPr="00C94288">
        <w:rPr>
          <w:sz w:val="24"/>
          <w:szCs w:val="24"/>
          <w:u w:val="single"/>
        </w:rPr>
        <w:t>Juin 2015</w:t>
      </w:r>
      <w:r w:rsidR="007F0CB0">
        <w:rPr>
          <w:sz w:val="24"/>
          <w:szCs w:val="24"/>
        </w:rPr>
        <w:t> : Mirail Motors à Toulouse</w:t>
      </w:r>
      <w:r w:rsidR="007F0CB0">
        <w:rPr>
          <w:sz w:val="24"/>
          <w:szCs w:val="24"/>
        </w:rPr>
        <w:br/>
        <w:t>Relances téléphoniques, opération de prospection,</w:t>
      </w:r>
      <w:r w:rsidR="00575810">
        <w:rPr>
          <w:sz w:val="24"/>
          <w:szCs w:val="24"/>
        </w:rPr>
        <w:t xml:space="preserve"> présentation de véhicule en galerie marchande, relation clientèle.</w:t>
      </w:r>
    </w:p>
    <w:p w14:paraId="735E94B0" w14:textId="77777777" w:rsidR="00575810" w:rsidRDefault="00575810" w:rsidP="00E24CEC">
      <w:pPr>
        <w:spacing w:line="240" w:lineRule="auto"/>
        <w:rPr>
          <w:sz w:val="24"/>
          <w:szCs w:val="24"/>
        </w:rPr>
      </w:pPr>
      <w:r w:rsidRPr="00C94288">
        <w:rPr>
          <w:sz w:val="24"/>
          <w:szCs w:val="24"/>
          <w:u w:val="single"/>
        </w:rPr>
        <w:t>Décembre 2014</w:t>
      </w:r>
      <w:r>
        <w:rPr>
          <w:sz w:val="24"/>
          <w:szCs w:val="24"/>
        </w:rPr>
        <w:t> : Garage WRC à Tournefeuille</w:t>
      </w:r>
      <w:r>
        <w:rPr>
          <w:sz w:val="24"/>
          <w:szCs w:val="24"/>
        </w:rPr>
        <w:br/>
        <w:t>Création d’un book commerciale, relation clientèle</w:t>
      </w:r>
      <w:r w:rsidR="0014631E">
        <w:rPr>
          <w:sz w:val="24"/>
          <w:szCs w:val="24"/>
        </w:rPr>
        <w:t>, gestion de papiers administratifs.</w:t>
      </w:r>
    </w:p>
    <w:p w14:paraId="0E7B22DF" w14:textId="77777777" w:rsidR="0014631E" w:rsidRDefault="0014631E" w:rsidP="00E24CEC">
      <w:pPr>
        <w:spacing w:line="240" w:lineRule="auto"/>
        <w:rPr>
          <w:sz w:val="24"/>
          <w:szCs w:val="24"/>
        </w:rPr>
      </w:pPr>
      <w:r w:rsidRPr="00C94288">
        <w:rPr>
          <w:sz w:val="24"/>
          <w:szCs w:val="24"/>
          <w:u w:val="single"/>
        </w:rPr>
        <w:t>Juin 2014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Devred</w:t>
      </w:r>
      <w:proofErr w:type="spellEnd"/>
      <w:r>
        <w:rPr>
          <w:sz w:val="24"/>
          <w:szCs w:val="24"/>
        </w:rPr>
        <w:t xml:space="preserve"> à Toulouse</w:t>
      </w:r>
      <w:r>
        <w:rPr>
          <w:sz w:val="24"/>
          <w:szCs w:val="24"/>
        </w:rPr>
        <w:br/>
        <w:t>Relation clientèle, vente de vêtements, gestion des rayons (</w:t>
      </w:r>
      <w:proofErr w:type="spellStart"/>
      <w:r>
        <w:rPr>
          <w:sz w:val="24"/>
          <w:szCs w:val="24"/>
        </w:rPr>
        <w:t>facing</w:t>
      </w:r>
      <w:proofErr w:type="spellEnd"/>
      <w:r>
        <w:rPr>
          <w:sz w:val="24"/>
          <w:szCs w:val="24"/>
        </w:rPr>
        <w:t xml:space="preserve"> et rangements) et des stocks.</w:t>
      </w:r>
    </w:p>
    <w:p w14:paraId="24F56D1A" w14:textId="77777777" w:rsidR="0049163F" w:rsidRDefault="0014631E" w:rsidP="0049163F">
      <w:pPr>
        <w:spacing w:line="240" w:lineRule="auto"/>
        <w:rPr>
          <w:sz w:val="24"/>
          <w:szCs w:val="24"/>
        </w:rPr>
      </w:pPr>
      <w:r w:rsidRPr="00C94288">
        <w:rPr>
          <w:sz w:val="24"/>
          <w:szCs w:val="24"/>
          <w:u w:val="single"/>
        </w:rPr>
        <w:t>Décembre 2013</w:t>
      </w:r>
      <w:r>
        <w:rPr>
          <w:sz w:val="24"/>
          <w:szCs w:val="24"/>
        </w:rPr>
        <w:t> : La Boutique du Stade</w:t>
      </w:r>
      <w:r w:rsidR="0049163F">
        <w:rPr>
          <w:sz w:val="24"/>
          <w:szCs w:val="24"/>
        </w:rPr>
        <w:t xml:space="preserve"> Toulousain à Toulouse</w:t>
      </w:r>
      <w:r w:rsidR="0049163F">
        <w:rPr>
          <w:sz w:val="24"/>
          <w:szCs w:val="24"/>
        </w:rPr>
        <w:br/>
        <w:t>Relation clientèle, vente de vêtements, gestion des rayons (</w:t>
      </w:r>
      <w:proofErr w:type="spellStart"/>
      <w:r w:rsidR="0049163F">
        <w:rPr>
          <w:sz w:val="24"/>
          <w:szCs w:val="24"/>
        </w:rPr>
        <w:t>facing</w:t>
      </w:r>
      <w:proofErr w:type="spellEnd"/>
      <w:r w:rsidR="0049163F">
        <w:rPr>
          <w:sz w:val="24"/>
          <w:szCs w:val="24"/>
        </w:rPr>
        <w:t xml:space="preserve"> et rangements) et des stocks, étiquetages des produits.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163F" w14:paraId="70F890A3" w14:textId="77777777" w:rsidTr="0049163F">
        <w:tc>
          <w:tcPr>
            <w:tcW w:w="9212" w:type="dxa"/>
          </w:tcPr>
          <w:p w14:paraId="766738BD" w14:textId="77777777" w:rsidR="0049163F" w:rsidRPr="00C94288" w:rsidRDefault="0049163F" w:rsidP="0049163F">
            <w:pPr>
              <w:jc w:val="center"/>
              <w:rPr>
                <w:b/>
                <w:sz w:val="24"/>
                <w:szCs w:val="24"/>
              </w:rPr>
            </w:pPr>
            <w:r w:rsidRPr="00C94288">
              <w:rPr>
                <w:b/>
                <w:sz w:val="24"/>
                <w:szCs w:val="24"/>
              </w:rPr>
              <w:t>DIPLOMES</w:t>
            </w:r>
          </w:p>
        </w:tc>
      </w:tr>
    </w:tbl>
    <w:p w14:paraId="0AD19F4D" w14:textId="77777777" w:rsidR="00BA482B" w:rsidRPr="00E24CEC" w:rsidRDefault="00910E23" w:rsidP="00E24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910E23">
        <w:rPr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 : Baccalauréat professionnel vente </w:t>
      </w:r>
      <w:r w:rsidR="0049163F">
        <w:rPr>
          <w:sz w:val="24"/>
          <w:szCs w:val="24"/>
        </w:rPr>
        <w:br/>
      </w:r>
      <w:r w:rsidR="0049163F" w:rsidRPr="00C94288">
        <w:rPr>
          <w:sz w:val="24"/>
          <w:szCs w:val="24"/>
          <w:u w:val="single"/>
        </w:rPr>
        <w:t>2015</w:t>
      </w:r>
      <w:r w:rsidR="0049163F">
        <w:rPr>
          <w:sz w:val="24"/>
          <w:szCs w:val="24"/>
        </w:rPr>
        <w:t xml:space="preserve"> : Brevet </w:t>
      </w:r>
      <w:r w:rsidR="00BA482B">
        <w:rPr>
          <w:sz w:val="24"/>
          <w:szCs w:val="24"/>
        </w:rPr>
        <w:t>d’Etudes Professionnelles des Métiers des Relations Clients et Usagers.</w:t>
      </w:r>
      <w:r w:rsidR="00BA482B">
        <w:rPr>
          <w:sz w:val="24"/>
          <w:szCs w:val="24"/>
        </w:rPr>
        <w:br/>
      </w:r>
      <w:r w:rsidR="00BA482B" w:rsidRPr="00C94288">
        <w:rPr>
          <w:sz w:val="24"/>
          <w:szCs w:val="24"/>
          <w:u w:val="single"/>
        </w:rPr>
        <w:t>2015</w:t>
      </w:r>
      <w:r w:rsidR="00BA482B">
        <w:rPr>
          <w:sz w:val="24"/>
          <w:szCs w:val="24"/>
        </w:rPr>
        <w:t> : Sauveteurs Secouristes du Travail</w:t>
      </w:r>
      <w:r w:rsidR="00BA482B">
        <w:rPr>
          <w:sz w:val="24"/>
          <w:szCs w:val="24"/>
        </w:rPr>
        <w:br/>
      </w:r>
      <w:r w:rsidR="00BA482B" w:rsidRPr="00C94288">
        <w:rPr>
          <w:sz w:val="24"/>
          <w:szCs w:val="24"/>
          <w:u w:val="single"/>
        </w:rPr>
        <w:t>2013</w:t>
      </w:r>
      <w:r w:rsidR="00BA482B">
        <w:rPr>
          <w:sz w:val="24"/>
          <w:szCs w:val="24"/>
        </w:rPr>
        <w:t> : Brevet des collèges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482B" w14:paraId="6C9FDCB5" w14:textId="77777777" w:rsidTr="00BA482B">
        <w:tc>
          <w:tcPr>
            <w:tcW w:w="9212" w:type="dxa"/>
          </w:tcPr>
          <w:p w14:paraId="26D8F79C" w14:textId="77777777" w:rsidR="00BA482B" w:rsidRPr="00C94288" w:rsidRDefault="00BA482B" w:rsidP="00BA482B">
            <w:pPr>
              <w:jc w:val="center"/>
              <w:rPr>
                <w:b/>
                <w:sz w:val="24"/>
                <w:szCs w:val="24"/>
              </w:rPr>
            </w:pPr>
            <w:r w:rsidRPr="00C94288">
              <w:rPr>
                <w:b/>
                <w:sz w:val="24"/>
                <w:szCs w:val="24"/>
              </w:rPr>
              <w:t>COMPETENCES</w:t>
            </w:r>
          </w:p>
        </w:tc>
      </w:tr>
    </w:tbl>
    <w:p w14:paraId="4BE2FF11" w14:textId="77777777" w:rsidR="0014631E" w:rsidRDefault="00BA482B" w:rsidP="00E24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C94288">
        <w:rPr>
          <w:sz w:val="24"/>
          <w:szCs w:val="24"/>
          <w:u w:val="single"/>
        </w:rPr>
        <w:t>Langues</w:t>
      </w:r>
      <w:r>
        <w:rPr>
          <w:sz w:val="24"/>
          <w:szCs w:val="24"/>
        </w:rPr>
        <w:t> : Anglais, Espagnol (niveau scolaire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Maitrise du Pack Microsoft, OpenOffice.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482B" w14:paraId="286B8BEA" w14:textId="77777777" w:rsidTr="00BA482B">
        <w:tc>
          <w:tcPr>
            <w:tcW w:w="9212" w:type="dxa"/>
          </w:tcPr>
          <w:p w14:paraId="5E601DFE" w14:textId="77777777" w:rsidR="00BA482B" w:rsidRPr="00C94288" w:rsidRDefault="00BA482B" w:rsidP="00BA482B">
            <w:pPr>
              <w:jc w:val="center"/>
              <w:rPr>
                <w:b/>
                <w:sz w:val="24"/>
                <w:szCs w:val="24"/>
              </w:rPr>
            </w:pPr>
            <w:r w:rsidRPr="00C94288">
              <w:rPr>
                <w:b/>
                <w:sz w:val="24"/>
                <w:szCs w:val="24"/>
              </w:rPr>
              <w:t>CENTRE D’INTERETS ET LOISIRS</w:t>
            </w:r>
          </w:p>
        </w:tc>
      </w:tr>
    </w:tbl>
    <w:p w14:paraId="40E36667" w14:textId="77777777" w:rsidR="00C94288" w:rsidRPr="00E24CEC" w:rsidRDefault="00910E23" w:rsidP="00E24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Sports, Cinéma.</w:t>
      </w:r>
      <w:r>
        <w:rPr>
          <w:sz w:val="24"/>
          <w:szCs w:val="24"/>
        </w:rPr>
        <w:br/>
        <w:t>Rugby à Auch</w:t>
      </w:r>
    </w:p>
    <w:sectPr w:rsidR="00C94288" w:rsidRPr="00E24CEC" w:rsidSect="00910E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24CEC"/>
    <w:rsid w:val="0014631E"/>
    <w:rsid w:val="0049163F"/>
    <w:rsid w:val="004B18B8"/>
    <w:rsid w:val="00575810"/>
    <w:rsid w:val="007F0CB0"/>
    <w:rsid w:val="00910E23"/>
    <w:rsid w:val="00BA482B"/>
    <w:rsid w:val="00C94288"/>
    <w:rsid w:val="00E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7D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ncent.perez@outlook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lp</cp:lastModifiedBy>
  <cp:revision>2</cp:revision>
  <dcterms:created xsi:type="dcterms:W3CDTF">2015-10-11T15:00:00Z</dcterms:created>
  <dcterms:modified xsi:type="dcterms:W3CDTF">2016-08-15T16:55:00Z</dcterms:modified>
</cp:coreProperties>
</file>